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E027" w14:textId="1FC61BE5" w:rsidR="008D7EE4" w:rsidRPr="001527FA" w:rsidRDefault="001527FA" w:rsidP="00152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MEDICAL DISCLAIMER</w:t>
      </w:r>
    </w:p>
    <w:p w14:paraId="0FBB051C" w14:textId="3B9D46C4" w:rsidR="001527FA" w:rsidRDefault="004B7585" w:rsidP="00152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5FE046E1" w14:textId="409E6D9A" w:rsidR="004B7585" w:rsidRPr="001527FA" w:rsidRDefault="004B7585" w:rsidP="00152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1BE577ED" w14:textId="77777777" w:rsidR="001527FA" w:rsidRPr="001527FA" w:rsidRDefault="001527FA">
      <w:pPr>
        <w:rPr>
          <w:rFonts w:ascii="Times New Roman" w:hAnsi="Times New Roman" w:cs="Times New Roman"/>
          <w:sz w:val="24"/>
          <w:szCs w:val="24"/>
        </w:rPr>
      </w:pPr>
    </w:p>
    <w:p w14:paraId="6EEA147E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1. General Disclaimer</w:t>
      </w:r>
    </w:p>
    <w:p w14:paraId="252120CF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The information and services provided through this website are for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general informational and coordination purposes only</w:t>
      </w:r>
      <w:r w:rsidRPr="001527FA">
        <w:rPr>
          <w:rFonts w:ascii="Times New Roman" w:hAnsi="Times New Roman" w:cs="Times New Roman"/>
          <w:sz w:val="24"/>
          <w:szCs w:val="24"/>
        </w:rPr>
        <w:t>.</w:t>
      </w:r>
    </w:p>
    <w:p w14:paraId="02F46292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This service offers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medical case review and specialist referral coordination</w:t>
      </w:r>
      <w:r w:rsidRPr="001527FA">
        <w:rPr>
          <w:rFonts w:ascii="Times New Roman" w:hAnsi="Times New Roman" w:cs="Times New Roman"/>
          <w:sz w:val="24"/>
          <w:szCs w:val="24"/>
        </w:rPr>
        <w:t xml:space="preserve"> based solely on the information submitted by the user.</w:t>
      </w:r>
    </w:p>
    <w:p w14:paraId="74762572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48EBDA">
          <v:rect id="_x0000_i1025" style="width:0;height:1.5pt" o:hralign="center" o:hrstd="t" o:hr="t" fillcolor="#a0a0a0" stroked="f"/>
        </w:pict>
      </w:r>
    </w:p>
    <w:p w14:paraId="73877F46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2. No Medical Advice or Treatment</w:t>
      </w:r>
    </w:p>
    <w:p w14:paraId="302A90C0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We do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1527FA">
        <w:rPr>
          <w:rFonts w:ascii="Times New Roman" w:hAnsi="Times New Roman" w:cs="Times New Roman"/>
          <w:sz w:val="24"/>
          <w:szCs w:val="24"/>
        </w:rPr>
        <w:t xml:space="preserve"> provide:</w:t>
      </w:r>
    </w:p>
    <w:p w14:paraId="6BFFD403" w14:textId="77777777" w:rsidR="001527FA" w:rsidRPr="001527FA" w:rsidRDefault="001527FA" w:rsidP="001527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Medical diagnosis </w:t>
      </w:r>
    </w:p>
    <w:p w14:paraId="5075751E" w14:textId="77777777" w:rsidR="001527FA" w:rsidRPr="001527FA" w:rsidRDefault="001527FA" w:rsidP="001527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Treatment recommendations </w:t>
      </w:r>
    </w:p>
    <w:p w14:paraId="451AEDD1" w14:textId="77777777" w:rsidR="001527FA" w:rsidRPr="001527FA" w:rsidRDefault="001527FA" w:rsidP="001527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Prescriptions </w:t>
      </w:r>
    </w:p>
    <w:p w14:paraId="352256AC" w14:textId="77777777" w:rsidR="001527FA" w:rsidRPr="001527FA" w:rsidRDefault="001527FA" w:rsidP="001527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Emergency medical services </w:t>
      </w:r>
    </w:p>
    <w:p w14:paraId="0163E5F8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Any information provided does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not constitute medical advice</w:t>
      </w:r>
      <w:r w:rsidRPr="001527FA">
        <w:rPr>
          <w:rFonts w:ascii="Times New Roman" w:hAnsi="Times New Roman" w:cs="Times New Roman"/>
          <w:sz w:val="24"/>
          <w:szCs w:val="24"/>
        </w:rPr>
        <w:t xml:space="preserve"> and must not be relied upon as a substitute for professional medical care.</w:t>
      </w:r>
    </w:p>
    <w:p w14:paraId="707A1AA1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E8CE41C">
          <v:rect id="_x0000_i1026" style="width:0;height:1.5pt" o:hralign="center" o:hrstd="t" o:hr="t" fillcolor="#a0a0a0" stroked="f"/>
        </w:pict>
      </w:r>
    </w:p>
    <w:p w14:paraId="175C93E5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3. No Doctor-Patient Relationship</w:t>
      </w:r>
    </w:p>
    <w:p w14:paraId="55A26B84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Use of this website, submission of information, or communication via WhatsApp, email, or forms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does not establish a doctor-patient relationship</w:t>
      </w:r>
      <w:r w:rsidRPr="001527FA">
        <w:rPr>
          <w:rFonts w:ascii="Times New Roman" w:hAnsi="Times New Roman" w:cs="Times New Roman"/>
          <w:sz w:val="24"/>
          <w:szCs w:val="24"/>
        </w:rPr>
        <w:t>.</w:t>
      </w:r>
    </w:p>
    <w:p w14:paraId="5303910D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Any relationship for diagnosis or treatment is strictly between the user and the consulting specialist.</w:t>
      </w:r>
    </w:p>
    <w:p w14:paraId="4AE0815B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17DECF">
          <v:rect id="_x0000_i1027" style="width:0;height:1.5pt" o:hralign="center" o:hrstd="t" o:hr="t" fillcolor="#a0a0a0" stroked="f"/>
        </w:pict>
      </w:r>
    </w:p>
    <w:p w14:paraId="21CF4D89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4. Reliance on Information</w:t>
      </w:r>
    </w:p>
    <w:p w14:paraId="28DE5391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All case reviews are based solely on:</w:t>
      </w:r>
    </w:p>
    <w:p w14:paraId="7438B07F" w14:textId="77777777" w:rsidR="001527FA" w:rsidRPr="001527FA" w:rsidRDefault="001527FA" w:rsidP="001527F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Information provided by the user </w:t>
      </w:r>
    </w:p>
    <w:p w14:paraId="3DD7FBA3" w14:textId="77777777" w:rsidR="001527FA" w:rsidRPr="001527FA" w:rsidRDefault="001527FA" w:rsidP="001527F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Uploaded documents and reports </w:t>
      </w:r>
    </w:p>
    <w:p w14:paraId="21DD6DAA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We do not independently verify the accuracy or completeness of this information.</w:t>
      </w:r>
    </w:p>
    <w:p w14:paraId="46C4D73E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Users are responsible for ensuring that all information provided is accurate and complete.</w:t>
      </w:r>
    </w:p>
    <w:p w14:paraId="0882401E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4CBA6D5">
          <v:rect id="_x0000_i1028" style="width:0;height:1.5pt" o:hralign="center" o:hrstd="t" o:hr="t" fillcolor="#a0a0a0" stroked="f"/>
        </w:pict>
      </w:r>
    </w:p>
    <w:p w14:paraId="07E2632B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Specialist Referrals</w:t>
      </w:r>
    </w:p>
    <w:p w14:paraId="130318CE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We may facilitate introductions or referrals to independent medical specialists.</w:t>
      </w:r>
    </w:p>
    <w:p w14:paraId="78DB4271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We do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1527FA">
        <w:rPr>
          <w:rFonts w:ascii="Times New Roman" w:hAnsi="Times New Roman" w:cs="Times New Roman"/>
          <w:sz w:val="24"/>
          <w:szCs w:val="24"/>
        </w:rPr>
        <w:t>:</w:t>
      </w:r>
    </w:p>
    <w:p w14:paraId="0E90DE51" w14:textId="77777777" w:rsidR="001527FA" w:rsidRPr="001527FA" w:rsidRDefault="001527FA" w:rsidP="001527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Control or influence the clinical decisions of specialists </w:t>
      </w:r>
    </w:p>
    <w:p w14:paraId="66AD873D" w14:textId="77777777" w:rsidR="001527FA" w:rsidRPr="001527FA" w:rsidRDefault="001527FA" w:rsidP="001527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Guarantee access to specific specialists </w:t>
      </w:r>
    </w:p>
    <w:p w14:paraId="2A2A29BF" w14:textId="77777777" w:rsidR="001527FA" w:rsidRPr="001527FA" w:rsidRDefault="001527FA" w:rsidP="001527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Guarantee outcomes of consultations or treatments </w:t>
      </w:r>
    </w:p>
    <w:p w14:paraId="2E903E28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All medical care, advice, and decisions are the responsibility of the treating specialist.</w:t>
      </w:r>
    </w:p>
    <w:p w14:paraId="6EAD6017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CC0821">
          <v:rect id="_x0000_i1029" style="width:0;height:1.5pt" o:hralign="center" o:hrstd="t" o:hr="t" fillcolor="#a0a0a0" stroked="f"/>
        </w:pict>
      </w:r>
    </w:p>
    <w:p w14:paraId="0C4C5136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6. No Guarantee of Outcomes</w:t>
      </w:r>
    </w:p>
    <w:p w14:paraId="66D44C06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We make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no guarantees</w:t>
      </w:r>
      <w:r w:rsidRPr="001527FA">
        <w:rPr>
          <w:rFonts w:ascii="Times New Roman" w:hAnsi="Times New Roman" w:cs="Times New Roman"/>
          <w:sz w:val="24"/>
          <w:szCs w:val="24"/>
        </w:rPr>
        <w:t xml:space="preserve"> regarding:</w:t>
      </w:r>
    </w:p>
    <w:p w14:paraId="79755FFD" w14:textId="77777777" w:rsidR="001527FA" w:rsidRPr="001527FA" w:rsidRDefault="001527FA" w:rsidP="001527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Diagnosis </w:t>
      </w:r>
    </w:p>
    <w:p w14:paraId="26F056A3" w14:textId="77777777" w:rsidR="001527FA" w:rsidRPr="001527FA" w:rsidRDefault="001527FA" w:rsidP="001527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Treatment plans </w:t>
      </w:r>
    </w:p>
    <w:p w14:paraId="6D386A14" w14:textId="77777777" w:rsidR="001527FA" w:rsidRPr="001527FA" w:rsidRDefault="001527FA" w:rsidP="001527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Clinical outcomes </w:t>
      </w:r>
    </w:p>
    <w:p w14:paraId="284A6A51" w14:textId="77777777" w:rsidR="001527FA" w:rsidRPr="001527FA" w:rsidRDefault="001527FA" w:rsidP="001527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Recovery or prognosis </w:t>
      </w:r>
    </w:p>
    <w:p w14:paraId="49DD7260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Each medical case is unique and outcomes depend on multiple factors beyond our control.</w:t>
      </w:r>
    </w:p>
    <w:p w14:paraId="4F79BB9E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560B028">
          <v:rect id="_x0000_i1030" style="width:0;height:1.5pt" o:hralign="center" o:hrstd="t" o:hr="t" fillcolor="#a0a0a0" stroked="f"/>
        </w:pict>
      </w:r>
    </w:p>
    <w:p w14:paraId="0C1F8813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7. Not for Emergency Use</w:t>
      </w:r>
    </w:p>
    <w:p w14:paraId="30B3F50E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This service is </w:t>
      </w:r>
      <w:r w:rsidRPr="001527FA">
        <w:rPr>
          <w:rFonts w:ascii="Times New Roman" w:hAnsi="Times New Roman" w:cs="Times New Roman"/>
          <w:b/>
          <w:bCs/>
          <w:sz w:val="24"/>
          <w:szCs w:val="24"/>
        </w:rPr>
        <w:t>not suitable for medical emergencies</w:t>
      </w:r>
      <w:r w:rsidRPr="001527FA">
        <w:rPr>
          <w:rFonts w:ascii="Times New Roman" w:hAnsi="Times New Roman" w:cs="Times New Roman"/>
          <w:sz w:val="24"/>
          <w:szCs w:val="24"/>
        </w:rPr>
        <w:t>.</w:t>
      </w:r>
    </w:p>
    <w:p w14:paraId="02CCDDC0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If you are experiencing a medical emergency, you must immediately contact local emergency services or seek urgent in-person medical care.</w:t>
      </w:r>
    </w:p>
    <w:p w14:paraId="0863C30E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52C406">
          <v:rect id="_x0000_i1031" style="width:0;height:1.5pt" o:hralign="center" o:hrstd="t" o:hr="t" fillcolor="#a0a0a0" stroked="f"/>
        </w:pict>
      </w:r>
    </w:p>
    <w:p w14:paraId="763E9B52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8. Limitation of Liability</w:t>
      </w:r>
    </w:p>
    <w:p w14:paraId="5AD98234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To the fullest extent permitted by law:</w:t>
      </w:r>
    </w:p>
    <w:p w14:paraId="6564E552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We shall not be liable for:</w:t>
      </w:r>
    </w:p>
    <w:p w14:paraId="6ABE7239" w14:textId="77777777" w:rsidR="001527FA" w:rsidRPr="001527FA" w:rsidRDefault="001527FA" w:rsidP="001527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Any direct or indirect loss arising from use of this service </w:t>
      </w:r>
    </w:p>
    <w:p w14:paraId="2730E314" w14:textId="77777777" w:rsidR="001527FA" w:rsidRPr="001527FA" w:rsidRDefault="001527FA" w:rsidP="001527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Any medical decisions made based on information provided </w:t>
      </w:r>
    </w:p>
    <w:p w14:paraId="19843F19" w14:textId="77777777" w:rsidR="001527FA" w:rsidRPr="001527FA" w:rsidRDefault="001527FA" w:rsidP="001527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Any outcomes resulting from referral to third-party specialists </w:t>
      </w:r>
    </w:p>
    <w:p w14:paraId="01756AD7" w14:textId="77777777" w:rsidR="001527FA" w:rsidRPr="001527FA" w:rsidRDefault="001527FA" w:rsidP="001527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Any delay in seeking appropriate medical care </w:t>
      </w:r>
    </w:p>
    <w:p w14:paraId="10907BE5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Use of this service is entirely at your own risk.</w:t>
      </w:r>
    </w:p>
    <w:p w14:paraId="11EDC61B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36FDAF">
          <v:rect id="_x0000_i1032" style="width:0;height:1.5pt" o:hralign="center" o:hrstd="t" o:hr="t" fillcolor="#a0a0a0" stroked="f"/>
        </w:pict>
      </w:r>
    </w:p>
    <w:p w14:paraId="69D5A47A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9. International Users</w:t>
      </w:r>
    </w:p>
    <w:p w14:paraId="4413DA63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lastRenderedPageBreak/>
        <w:t>This service is accessible internationally. Medical practices, regulations, and standards may vary by country.</w:t>
      </w:r>
    </w:p>
    <w:p w14:paraId="48ADE613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Users are responsible for ensuring compliance with local medical and legal requirements.</w:t>
      </w:r>
    </w:p>
    <w:p w14:paraId="52604623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3AF04CD">
          <v:rect id="_x0000_i1033" style="width:0;height:1.5pt" o:hralign="center" o:hrstd="t" o:hr="t" fillcolor="#a0a0a0" stroked="f"/>
        </w:pict>
      </w:r>
    </w:p>
    <w:p w14:paraId="526F8162" w14:textId="77777777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>10. Data and Communication</w:t>
      </w:r>
    </w:p>
    <w:p w14:paraId="1AC3702F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Communication may occur via:</w:t>
      </w:r>
    </w:p>
    <w:p w14:paraId="56B37DE9" w14:textId="77777777" w:rsidR="001527FA" w:rsidRPr="001527FA" w:rsidRDefault="001527FA" w:rsidP="001527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Website forms </w:t>
      </w:r>
    </w:p>
    <w:p w14:paraId="3EF22E62" w14:textId="77777777" w:rsidR="001527FA" w:rsidRPr="001527FA" w:rsidRDefault="001527FA" w:rsidP="001527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Email </w:t>
      </w:r>
    </w:p>
    <w:p w14:paraId="6BEA3E2A" w14:textId="77777777" w:rsidR="001527FA" w:rsidRPr="001527FA" w:rsidRDefault="001527FA" w:rsidP="001527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WhatsApp </w:t>
      </w:r>
    </w:p>
    <w:p w14:paraId="145FC5ED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While reasonable steps are taken to ensure confidentiality, no method of electronic communication is completely secure.</w:t>
      </w:r>
    </w:p>
    <w:p w14:paraId="3938C188" w14:textId="77777777" w:rsidR="001527FA" w:rsidRPr="001527FA" w:rsidRDefault="00000000" w:rsidP="001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5831B3">
          <v:rect id="_x0000_i1034" style="width:0;height:1.5pt" o:hralign="center" o:hrstd="t" o:hr="t" fillcolor="#a0a0a0" stroked="f"/>
        </w:pict>
      </w:r>
    </w:p>
    <w:p w14:paraId="51654D3B" w14:textId="4C65E45B" w:rsidR="001527FA" w:rsidRPr="001527FA" w:rsidRDefault="001527FA" w:rsidP="00152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7FA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A313C7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14:paraId="3650AD92" w14:textId="77777777" w:rsidR="001527FA" w:rsidRPr="001527FA" w:rsidRDefault="001527FA" w:rsidP="001527FA">
      <w:p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>By using this website and services, you confirm that:</w:t>
      </w:r>
    </w:p>
    <w:p w14:paraId="501F8B69" w14:textId="77777777" w:rsidR="001527FA" w:rsidRPr="001527FA" w:rsidRDefault="001527FA" w:rsidP="001527F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You understand the limitations of this service </w:t>
      </w:r>
    </w:p>
    <w:p w14:paraId="65341F06" w14:textId="77777777" w:rsidR="001527FA" w:rsidRPr="001527FA" w:rsidRDefault="001527FA" w:rsidP="001527F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You acknowledge that no diagnosis or treatment is provided </w:t>
      </w:r>
    </w:p>
    <w:p w14:paraId="1B9707E4" w14:textId="77777777" w:rsidR="001527FA" w:rsidRPr="001527FA" w:rsidRDefault="001527FA" w:rsidP="001527F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You agree that all medical decisions are made by the treating specialist </w:t>
      </w:r>
    </w:p>
    <w:p w14:paraId="15BFBFB2" w14:textId="5A3DEBE2" w:rsidR="001527FA" w:rsidRPr="001527FA" w:rsidRDefault="001527FA" w:rsidP="001527F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7FA">
        <w:rPr>
          <w:rFonts w:ascii="Times New Roman" w:hAnsi="Times New Roman" w:cs="Times New Roman"/>
          <w:sz w:val="24"/>
          <w:szCs w:val="24"/>
        </w:rPr>
        <w:t xml:space="preserve">You accept full responsibility for your use of the service </w:t>
      </w:r>
    </w:p>
    <w:p w14:paraId="3CE1C28F" w14:textId="77777777" w:rsidR="001527FA" w:rsidRPr="001527FA" w:rsidRDefault="001527FA">
      <w:pPr>
        <w:rPr>
          <w:rFonts w:ascii="Times New Roman" w:hAnsi="Times New Roman" w:cs="Times New Roman"/>
          <w:sz w:val="24"/>
          <w:szCs w:val="24"/>
        </w:rPr>
      </w:pPr>
    </w:p>
    <w:p w14:paraId="421A9148" w14:textId="77777777" w:rsidR="001527FA" w:rsidRDefault="001527FA"/>
    <w:sectPr w:rsidR="0015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72E"/>
    <w:multiLevelType w:val="multilevel"/>
    <w:tmpl w:val="CC5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916"/>
    <w:multiLevelType w:val="multilevel"/>
    <w:tmpl w:val="CEA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77F7"/>
    <w:multiLevelType w:val="multilevel"/>
    <w:tmpl w:val="1034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E6CD3"/>
    <w:multiLevelType w:val="multilevel"/>
    <w:tmpl w:val="409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D6C33"/>
    <w:multiLevelType w:val="multilevel"/>
    <w:tmpl w:val="844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67185"/>
    <w:multiLevelType w:val="multilevel"/>
    <w:tmpl w:val="754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C6FBF"/>
    <w:multiLevelType w:val="multilevel"/>
    <w:tmpl w:val="759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16188">
    <w:abstractNumId w:val="4"/>
  </w:num>
  <w:num w:numId="2" w16cid:durableId="601187630">
    <w:abstractNumId w:val="0"/>
  </w:num>
  <w:num w:numId="3" w16cid:durableId="1984116791">
    <w:abstractNumId w:val="5"/>
  </w:num>
  <w:num w:numId="4" w16cid:durableId="1653946171">
    <w:abstractNumId w:val="6"/>
  </w:num>
  <w:num w:numId="5" w16cid:durableId="448740472">
    <w:abstractNumId w:val="3"/>
  </w:num>
  <w:num w:numId="6" w16cid:durableId="1335183041">
    <w:abstractNumId w:val="2"/>
  </w:num>
  <w:num w:numId="7" w16cid:durableId="37192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A"/>
    <w:rsid w:val="001527FA"/>
    <w:rsid w:val="004B7585"/>
    <w:rsid w:val="005310EA"/>
    <w:rsid w:val="008D7EE4"/>
    <w:rsid w:val="008F0096"/>
    <w:rsid w:val="009C49AF"/>
    <w:rsid w:val="00A313C7"/>
    <w:rsid w:val="00B7235F"/>
    <w:rsid w:val="00CB3E9F"/>
    <w:rsid w:val="00F4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7AE9"/>
  <w15:chartTrackingRefBased/>
  <w15:docId w15:val="{120AEE5A-039E-47B8-8339-E900F576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2655</Characters>
  <Application>Microsoft Office Word</Application>
  <DocSecurity>0</DocSecurity>
  <Lines>82</Lines>
  <Paragraphs>62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Nasrallah</dc:creator>
  <cp:keywords/>
  <dc:description/>
  <cp:lastModifiedBy>Riyad Nasrallah</cp:lastModifiedBy>
  <cp:revision>6</cp:revision>
  <dcterms:created xsi:type="dcterms:W3CDTF">2026-04-13T18:07:00Z</dcterms:created>
  <dcterms:modified xsi:type="dcterms:W3CDTF">2026-04-14T16:48:00Z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1170b63e-2b7a-479b-8863-6021c8308f4e</vt:lpwstr>
  </property>
</Properties>
</file>